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3F" w:rsidRPr="002E7C87" w:rsidRDefault="00E5013F" w:rsidP="002E7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C87">
        <w:rPr>
          <w:rFonts w:ascii="Times New Roman" w:hAnsi="Times New Roman" w:cs="Times New Roman"/>
          <w:b/>
          <w:sz w:val="24"/>
          <w:szCs w:val="24"/>
        </w:rPr>
        <w:t xml:space="preserve">Направление «Когнитивные </w:t>
      </w:r>
      <w:r w:rsidR="002E7C87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2E7C87">
        <w:rPr>
          <w:rFonts w:ascii="Times New Roman" w:hAnsi="Times New Roman" w:cs="Times New Roman"/>
          <w:b/>
          <w:sz w:val="24"/>
          <w:szCs w:val="24"/>
        </w:rPr>
        <w:t>»</w:t>
      </w:r>
    </w:p>
    <w:p w:rsidR="002E7C87" w:rsidRDefault="002E7C87" w:rsidP="002E7C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013F" w:rsidRPr="002E7C87" w:rsidRDefault="00E5013F" w:rsidP="002E7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C87">
        <w:rPr>
          <w:rFonts w:ascii="Times New Roman" w:hAnsi="Times New Roman" w:cs="Times New Roman"/>
          <w:i/>
          <w:sz w:val="24"/>
          <w:szCs w:val="24"/>
        </w:rPr>
        <w:t>Наименование:</w:t>
      </w:r>
      <w:r w:rsidRPr="002E7C87">
        <w:rPr>
          <w:rFonts w:ascii="Times New Roman" w:hAnsi="Times New Roman" w:cs="Times New Roman"/>
          <w:sz w:val="24"/>
          <w:szCs w:val="24"/>
        </w:rPr>
        <w:t xml:space="preserve"> </w:t>
      </w:r>
      <w:r w:rsidR="002E7C87" w:rsidRPr="002E7C87">
        <w:rPr>
          <w:rFonts w:ascii="Times New Roman" w:hAnsi="Times New Roman" w:cs="Times New Roman"/>
          <w:b/>
          <w:sz w:val="24"/>
          <w:szCs w:val="24"/>
        </w:rPr>
        <w:t xml:space="preserve">Влияние выбора ролей и тематики компьютерных игр на проявления агрессивного поведения молодежи. </w:t>
      </w:r>
      <w:r w:rsidR="002E7C87">
        <w:rPr>
          <w:rFonts w:ascii="Times New Roman" w:hAnsi="Times New Roman" w:cs="Times New Roman"/>
          <w:b/>
          <w:sz w:val="24"/>
          <w:szCs w:val="24"/>
        </w:rPr>
        <w:t>Всегда ли вредна игра в виртуальном пространстве?</w:t>
      </w:r>
    </w:p>
    <w:p w:rsidR="00E5013F" w:rsidRPr="002E7C87" w:rsidRDefault="00E5013F" w:rsidP="002E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13F" w:rsidRPr="002E7C87" w:rsidRDefault="00E5013F" w:rsidP="002E7C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C87">
        <w:rPr>
          <w:rFonts w:ascii="Times New Roman" w:hAnsi="Times New Roman" w:cs="Times New Roman"/>
          <w:i/>
          <w:sz w:val="24"/>
          <w:szCs w:val="24"/>
        </w:rPr>
        <w:t>Описание кейса:</w:t>
      </w:r>
    </w:p>
    <w:p w:rsidR="00D44B6A" w:rsidRPr="002E7C87" w:rsidRDefault="00D44B6A" w:rsidP="002E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C87" w:rsidRPr="002E7C87" w:rsidRDefault="002E7C87" w:rsidP="002E7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E7C87">
        <w:rPr>
          <w:shd w:val="clear" w:color="auto" w:fill="FFFFFF"/>
        </w:rPr>
        <w:t>В связи с интенсивным развитием игровой индустрии все больше детей и молодежи оказываются погруженными во всевозможные компьютерные игры, вариантов которых огромное количество, и, однозначно сказать о</w:t>
      </w:r>
      <w:r>
        <w:rPr>
          <w:shd w:val="clear" w:color="auto" w:fill="FFFFFF"/>
        </w:rPr>
        <w:t>б</w:t>
      </w:r>
      <w:r w:rsidRPr="002E7C87">
        <w:rPr>
          <w:shd w:val="clear" w:color="auto" w:fill="FFFFFF"/>
        </w:rPr>
        <w:t xml:space="preserve"> их влиянии </w:t>
      </w:r>
      <w:r w:rsidR="00706239" w:rsidRPr="002E7C87">
        <w:rPr>
          <w:shd w:val="clear" w:color="auto" w:fill="FFFFFF"/>
        </w:rPr>
        <w:t xml:space="preserve">на психологическое состояние </w:t>
      </w:r>
      <w:r w:rsidRPr="002E7C87">
        <w:rPr>
          <w:shd w:val="clear" w:color="auto" w:fill="FFFFFF"/>
        </w:rPr>
        <w:t>сложно</w:t>
      </w:r>
      <w:proofErr w:type="gramStart"/>
      <w:r w:rsidR="005C29F4" w:rsidRPr="002E7C87">
        <w:rPr>
          <w:shd w:val="clear" w:color="auto" w:fill="FFFFFF"/>
        </w:rPr>
        <w:t>.</w:t>
      </w:r>
      <w:proofErr w:type="gramEnd"/>
      <w:r w:rsidRPr="002E7C87">
        <w:t xml:space="preserve"> </w:t>
      </w:r>
      <w:r>
        <w:t xml:space="preserve">В современных психологических исследованиях </w:t>
      </w:r>
      <w:r w:rsidRPr="002E7C87">
        <w:t>существует дискуссия о том, какие именно игры и в какой степени могут повлиять на поведение игроков, включая возможное увеличение уровня аг</w:t>
      </w:r>
      <w:r>
        <w:t xml:space="preserve">рессии. Результаты исследований </w:t>
      </w:r>
      <w:r w:rsidRPr="002E7C87">
        <w:t>часто противоречивы, что под</w:t>
      </w:r>
      <w:r>
        <w:t>твержд</w:t>
      </w:r>
      <w:r w:rsidRPr="002E7C87">
        <w:t xml:space="preserve">ает необходимость дальнейшего изучения </w:t>
      </w:r>
      <w:r>
        <w:t>вопроса</w:t>
      </w:r>
      <w:r w:rsidRPr="002E7C87">
        <w:t xml:space="preserve"> влияния компьютерных игр на психологическое состояние и поведен</w:t>
      </w:r>
      <w:r>
        <w:t>ие</w:t>
      </w:r>
      <w:r w:rsidRPr="002E7C87">
        <w:t xml:space="preserve"> молодежи</w:t>
      </w:r>
      <w:r>
        <w:t>.</w:t>
      </w:r>
    </w:p>
    <w:p w:rsidR="00706239" w:rsidRPr="002E7C87" w:rsidRDefault="002E7C87" w:rsidP="002E7C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Проблема </w:t>
      </w:r>
      <w:r w:rsidR="00706239" w:rsidRPr="002E7C87">
        <w:t xml:space="preserve">связи </w:t>
      </w:r>
      <w:r>
        <w:t xml:space="preserve">тематики </w:t>
      </w:r>
      <w:r w:rsidR="00706239" w:rsidRPr="002E7C87">
        <w:t>компьютерн</w:t>
      </w:r>
      <w:r>
        <w:t>ой</w:t>
      </w:r>
      <w:r w:rsidR="00706239" w:rsidRPr="002E7C87">
        <w:t xml:space="preserve"> игр</w:t>
      </w:r>
      <w:r>
        <w:t>ы</w:t>
      </w:r>
      <w:r w:rsidR="00706239" w:rsidRPr="002E7C87">
        <w:t xml:space="preserve"> и</w:t>
      </w:r>
      <w:r>
        <w:t xml:space="preserve"> проявлений</w:t>
      </w:r>
      <w:r w:rsidR="00706239" w:rsidRPr="002E7C87">
        <w:t xml:space="preserve"> агресс</w:t>
      </w:r>
      <w:proofErr w:type="gramStart"/>
      <w:r w:rsidR="00706239" w:rsidRPr="002E7C87">
        <w:t xml:space="preserve">ии </w:t>
      </w:r>
      <w:r>
        <w:t>у и</w:t>
      </w:r>
      <w:proofErr w:type="gramEnd"/>
      <w:r>
        <w:t xml:space="preserve">грока </w:t>
      </w:r>
      <w:r w:rsidR="00706239" w:rsidRPr="002E7C87">
        <w:t xml:space="preserve">является актуальной по ряду причин. Во-первых, компьютерные игры </w:t>
      </w:r>
      <w:proofErr w:type="gramStart"/>
      <w:r w:rsidR="00706239" w:rsidRPr="002E7C87">
        <w:t>широко</w:t>
      </w:r>
      <w:r>
        <w:t xml:space="preserve"> доступны</w:t>
      </w:r>
      <w:proofErr w:type="gramEnd"/>
      <w:r w:rsidR="00706239" w:rsidRPr="002E7C87">
        <w:t xml:space="preserve">, что приводит к </w:t>
      </w:r>
      <w:r>
        <w:t>увеличению</w:t>
      </w:r>
      <w:r w:rsidR="00706239" w:rsidRPr="002E7C87">
        <w:t xml:space="preserve"> времени, проводимому </w:t>
      </w:r>
      <w:r>
        <w:t xml:space="preserve">ребенком </w:t>
      </w:r>
      <w:r w:rsidR="00706239" w:rsidRPr="002E7C87">
        <w:t xml:space="preserve"> в виртуальн</w:t>
      </w:r>
      <w:r>
        <w:t>ом</w:t>
      </w:r>
      <w:r w:rsidR="00706239" w:rsidRPr="002E7C87">
        <w:t xml:space="preserve"> мир</w:t>
      </w:r>
      <w:r>
        <w:t>е, и вызывае</w:t>
      </w:r>
      <w:r w:rsidRPr="002E7C87">
        <w:t>т обеспокоенность у родителей, педагогов и общества в целом.</w:t>
      </w:r>
      <w:r>
        <w:t xml:space="preserve"> </w:t>
      </w:r>
      <w:r w:rsidRPr="002E7C87">
        <w:t xml:space="preserve">Во-вторых, </w:t>
      </w:r>
      <w:r>
        <w:t>остается невыясненным, что именно определяет выбор самой игры, а также ролевой позиции, стратегии и поведения игрока в игре.</w:t>
      </w:r>
      <w:r w:rsidRPr="002E7C87">
        <w:t xml:space="preserve"> </w:t>
      </w:r>
      <w:r w:rsidR="00706239" w:rsidRPr="002E7C87">
        <w:t xml:space="preserve">В-третьих, </w:t>
      </w:r>
      <w:r>
        <w:t>возможно ли считать «жестокую» игру средством «психологической разрядки» или это обусловит рост агрессии в дальнейшем?</w:t>
      </w:r>
    </w:p>
    <w:p w:rsidR="002E7C87" w:rsidRDefault="00706239" w:rsidP="002E7C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7C87">
        <w:t xml:space="preserve">Современные компьютерные игры отличаются повышенной сложностью, реалистичностью, предоставляя широкий спектр игрового </w:t>
      </w:r>
      <w:r w:rsidR="002E7C87">
        <w:t>поведения</w:t>
      </w:r>
      <w:r w:rsidRPr="002E7C87">
        <w:t xml:space="preserve">. </w:t>
      </w:r>
      <w:r w:rsidR="002E7C87">
        <w:t>С одной стороны, игра требует от участника определенных когнитивных функций, навыков и опыта, в процессе игровых действий проявляются выборы и предпочтения игрока</w:t>
      </w:r>
      <w:r w:rsidR="002E7C87" w:rsidRPr="002E7C87">
        <w:t xml:space="preserve"> </w:t>
      </w:r>
      <w:r w:rsidR="002E7C87">
        <w:t>в принятии решений.</w:t>
      </w:r>
      <w:r w:rsidR="002E7C87" w:rsidRPr="002E7C87">
        <w:t xml:space="preserve"> </w:t>
      </w:r>
      <w:r w:rsidR="002E7C87">
        <w:t xml:space="preserve">Несомненно, участие в любой игре в виртуальном пространстве будет иметь когнитивный и эмоциональный «след» в реальном поведении. </w:t>
      </w:r>
    </w:p>
    <w:p w:rsidR="002E7C87" w:rsidRPr="002E7C87" w:rsidRDefault="002E7C87" w:rsidP="002E7C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Позитивные </w:t>
      </w:r>
      <w:r w:rsidRPr="002E7C87">
        <w:t xml:space="preserve">и негативные последствия </w:t>
      </w:r>
      <w:r>
        <w:t>увлеченности</w:t>
      </w:r>
      <w:r w:rsidRPr="002E7C87">
        <w:t xml:space="preserve"> компьютерными играми </w:t>
      </w:r>
      <w:r>
        <w:t>вызывают много споров</w:t>
      </w:r>
      <w:r w:rsidRPr="002E7C87">
        <w:t xml:space="preserve">. </w:t>
      </w:r>
      <w:r>
        <w:t>Большинство игр создаются, чтобы</w:t>
      </w:r>
      <w:r w:rsidRPr="002E7C87">
        <w:t xml:space="preserve"> способствовать развитию критического мышления, логики, </w:t>
      </w:r>
      <w:proofErr w:type="spellStart"/>
      <w:r w:rsidRPr="002E7C87">
        <w:t>креативности</w:t>
      </w:r>
      <w:proofErr w:type="spellEnd"/>
      <w:r w:rsidRPr="002E7C87">
        <w:t xml:space="preserve"> </w:t>
      </w:r>
      <w:r>
        <w:t xml:space="preserve">и стратегического планирования, а также </w:t>
      </w:r>
      <w:r w:rsidRPr="002E7C87">
        <w:t>социализации и контакт</w:t>
      </w:r>
      <w:r>
        <w:t>у</w:t>
      </w:r>
      <w:r w:rsidRPr="002E7C87">
        <w:t xml:space="preserve">. </w:t>
      </w:r>
      <w:r>
        <w:t>Игры</w:t>
      </w:r>
      <w:r w:rsidRPr="002E7C87">
        <w:t xml:space="preserve"> можно использовать </w:t>
      </w:r>
      <w:r>
        <w:t xml:space="preserve">для </w:t>
      </w:r>
      <w:r w:rsidRPr="002E7C87">
        <w:t>улучш</w:t>
      </w:r>
      <w:r>
        <w:t>ения</w:t>
      </w:r>
      <w:r w:rsidRPr="002E7C87">
        <w:t xml:space="preserve"> </w:t>
      </w:r>
      <w:r>
        <w:t xml:space="preserve">быстроты </w:t>
      </w:r>
      <w:r w:rsidRPr="002E7C87">
        <w:t>реакци</w:t>
      </w:r>
      <w:r>
        <w:t>и</w:t>
      </w:r>
      <w:r w:rsidRPr="002E7C87">
        <w:t xml:space="preserve"> и </w:t>
      </w:r>
      <w:r>
        <w:t xml:space="preserve">развития </w:t>
      </w:r>
      <w:r w:rsidRPr="002E7C87">
        <w:t>моторик</w:t>
      </w:r>
      <w:r>
        <w:t>и</w:t>
      </w:r>
      <w:r w:rsidRPr="002E7C87">
        <w:t xml:space="preserve">. </w:t>
      </w:r>
      <w:r>
        <w:t>Во многих</w:t>
      </w:r>
      <w:r w:rsidRPr="002E7C87">
        <w:t xml:space="preserve"> образовательн</w:t>
      </w:r>
      <w:r>
        <w:t>ых ресурсах</w:t>
      </w:r>
      <w:r w:rsidRPr="002E7C87">
        <w:t xml:space="preserve"> </w:t>
      </w:r>
      <w:r>
        <w:t>используются</w:t>
      </w:r>
      <w:r w:rsidRPr="002E7C87">
        <w:t xml:space="preserve"> видеоигры.</w:t>
      </w:r>
      <w:r>
        <w:t xml:space="preserve"> При этом</w:t>
      </w:r>
      <w:proofErr w:type="gramStart"/>
      <w:r>
        <w:t>,</w:t>
      </w:r>
      <w:proofErr w:type="gramEnd"/>
      <w:r>
        <w:t xml:space="preserve"> ч</w:t>
      </w:r>
      <w:r w:rsidR="00706239" w:rsidRPr="002E7C87">
        <w:t xml:space="preserve">резмерная игровая активность может способствовать игровой </w:t>
      </w:r>
      <w:r>
        <w:t>зависимости</w:t>
      </w:r>
      <w:r w:rsidR="00706239" w:rsidRPr="002E7C87">
        <w:t xml:space="preserve">, что </w:t>
      </w:r>
      <w:r>
        <w:t>будет</w:t>
      </w:r>
      <w:r w:rsidR="00706239" w:rsidRPr="002E7C87">
        <w:t xml:space="preserve"> иметь множество негативных последствий. Кроме того, </w:t>
      </w:r>
      <w:r>
        <w:t>игра в виртуальном мире</w:t>
      </w:r>
      <w:r w:rsidR="00706239" w:rsidRPr="002E7C87">
        <w:t xml:space="preserve"> мо</w:t>
      </w:r>
      <w:r>
        <w:t>жет</w:t>
      </w:r>
      <w:r w:rsidR="00706239" w:rsidRPr="002E7C87">
        <w:t xml:space="preserve"> привести к социальной изоляции</w:t>
      </w:r>
      <w:r>
        <w:t xml:space="preserve"> и</w:t>
      </w:r>
      <w:r w:rsidRPr="002E7C87">
        <w:t xml:space="preserve"> нанести вред физическому и психологическому здоровью</w:t>
      </w:r>
      <w:r>
        <w:t>. Однако наибольше</w:t>
      </w:r>
      <w:r w:rsidR="00706239" w:rsidRPr="002E7C87">
        <w:t>е опасени</w:t>
      </w:r>
      <w:r>
        <w:t>е</w:t>
      </w:r>
      <w:r w:rsidR="00706239" w:rsidRPr="002E7C87">
        <w:t xml:space="preserve"> вызыва</w:t>
      </w:r>
      <w:r>
        <w:t>е</w:t>
      </w:r>
      <w:r w:rsidR="00706239" w:rsidRPr="002E7C87">
        <w:t xml:space="preserve">т </w:t>
      </w:r>
      <w:r>
        <w:t xml:space="preserve">влияние игр, использующих «жестокие формы поведения» на проявления </w:t>
      </w:r>
      <w:r w:rsidR="00706239" w:rsidRPr="002E7C87">
        <w:t>насилия и агрессивного поведения в</w:t>
      </w:r>
      <w:r w:rsidRPr="002E7C87">
        <w:t xml:space="preserve"> реальной жизни, особенно у молодых игроков</w:t>
      </w:r>
      <w:proofErr w:type="gramStart"/>
      <w:r>
        <w:t>.</w:t>
      </w:r>
      <w:proofErr w:type="gramEnd"/>
      <w:r w:rsidR="00706239" w:rsidRPr="002E7C87">
        <w:t xml:space="preserve"> </w:t>
      </w:r>
      <w:r w:rsidR="006D35B9">
        <w:t>Необходимо</w:t>
      </w:r>
      <w:r w:rsidR="006D35B9" w:rsidRPr="002E7C87">
        <w:t xml:space="preserve"> </w:t>
      </w:r>
      <w:r w:rsidR="006D35B9">
        <w:t xml:space="preserve">разрабатывать </w:t>
      </w:r>
      <w:r w:rsidR="006D35B9" w:rsidRPr="002E7C87">
        <w:t>адекватные подходы к регулированию использовани</w:t>
      </w:r>
      <w:r w:rsidR="006D35B9">
        <w:t>я</w:t>
      </w:r>
      <w:r w:rsidR="006D35B9" w:rsidRPr="002E7C87">
        <w:t xml:space="preserve"> этих игр среди молодежи.</w:t>
      </w:r>
    </w:p>
    <w:p w:rsidR="00706239" w:rsidRPr="002E7C87" w:rsidRDefault="002E7C87" w:rsidP="002E7C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Данные факты подчеркивают необходимость </w:t>
      </w:r>
      <w:r w:rsidRPr="002E7C87">
        <w:t>пров</w:t>
      </w:r>
      <w:r>
        <w:t>едения</w:t>
      </w:r>
      <w:r w:rsidRPr="002E7C87">
        <w:t xml:space="preserve"> </w:t>
      </w:r>
      <w:r>
        <w:t xml:space="preserve">когнитивных </w:t>
      </w:r>
      <w:r w:rsidRPr="002E7C87">
        <w:t>исследовани</w:t>
      </w:r>
      <w:r>
        <w:t>й</w:t>
      </w:r>
      <w:r w:rsidRPr="002E7C87">
        <w:t xml:space="preserve"> в области влияния компьютерных игр на </w:t>
      </w:r>
      <w:r w:rsidR="006D35B9">
        <w:t>психологическое состояние и социальное поведение «игроков», представителей подрастающего поколения</w:t>
      </w:r>
      <w:r w:rsidRPr="002E7C87">
        <w:t xml:space="preserve">, </w:t>
      </w:r>
      <w:r w:rsidR="006D35B9">
        <w:t>и выявления</w:t>
      </w:r>
      <w:r w:rsidRPr="002E7C87">
        <w:t xml:space="preserve"> потенциальны</w:t>
      </w:r>
      <w:r>
        <w:t>х</w:t>
      </w:r>
      <w:r w:rsidRPr="002E7C87">
        <w:t xml:space="preserve"> риск</w:t>
      </w:r>
      <w:r>
        <w:t xml:space="preserve">ов. </w:t>
      </w:r>
    </w:p>
    <w:p w:rsidR="00706239" w:rsidRDefault="00706239" w:rsidP="002E7C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60324" w:rsidRPr="00660324" w:rsidRDefault="00660324" w:rsidP="002E7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60324">
        <w:rPr>
          <w:b/>
        </w:rPr>
        <w:t xml:space="preserve">Задание: </w:t>
      </w:r>
    </w:p>
    <w:p w:rsidR="00660324" w:rsidRPr="00414490" w:rsidRDefault="00660324" w:rsidP="0041449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eastAsia="Times New Roman" w:hAnsi="Times New Roman" w:cs="Times New Roman"/>
          <w:sz w:val="24"/>
          <w:szCs w:val="24"/>
        </w:rPr>
        <w:t>планирование эмпирического исследования;</w:t>
      </w:r>
    </w:p>
    <w:p w:rsidR="00660324" w:rsidRDefault="00660324" w:rsidP="004144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>с</w:t>
      </w:r>
      <w:r w:rsidRPr="00306E8B">
        <w:t xml:space="preserve">бор </w:t>
      </w:r>
      <w:r>
        <w:t xml:space="preserve">теоретического и </w:t>
      </w:r>
      <w:r w:rsidRPr="00306E8B">
        <w:t>эмпирического материала</w:t>
      </w:r>
      <w:r>
        <w:t xml:space="preserve">, </w:t>
      </w:r>
      <w:r w:rsidRPr="002E7C87">
        <w:rPr>
          <w:shd w:val="clear" w:color="auto" w:fill="FFFFFF"/>
        </w:rPr>
        <w:t>анализ научной литературы</w:t>
      </w:r>
      <w:r>
        <w:rPr>
          <w:shd w:val="clear" w:color="auto" w:fill="FFFFFF"/>
        </w:rPr>
        <w:t>,</w:t>
      </w:r>
    </w:p>
    <w:p w:rsidR="00853DC5" w:rsidRDefault="00660324" w:rsidP="004144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>анкетирование,</w:t>
      </w:r>
      <w:r w:rsidR="00853DC5" w:rsidRPr="00853DC5">
        <w:rPr>
          <w:shd w:val="clear" w:color="auto" w:fill="FFFFFF"/>
        </w:rPr>
        <w:t xml:space="preserve"> </w:t>
      </w:r>
      <w:r w:rsidR="00853DC5" w:rsidRPr="002E7C87">
        <w:rPr>
          <w:shd w:val="clear" w:color="auto" w:fill="FFFFFF"/>
        </w:rPr>
        <w:t xml:space="preserve">психодиагностическое </w:t>
      </w:r>
      <w:r w:rsidR="00853DC5">
        <w:rPr>
          <w:shd w:val="clear" w:color="auto" w:fill="FFFFFF"/>
        </w:rPr>
        <w:t>ис</w:t>
      </w:r>
      <w:r w:rsidR="00853DC5" w:rsidRPr="002E7C87">
        <w:rPr>
          <w:shd w:val="clear" w:color="auto" w:fill="FFFFFF"/>
        </w:rPr>
        <w:t>следование</w:t>
      </w:r>
      <w:r w:rsidR="00853DC5">
        <w:rPr>
          <w:shd w:val="clear" w:color="auto" w:fill="FFFFFF"/>
        </w:rPr>
        <w:t>,</w:t>
      </w:r>
      <w:r w:rsidR="00853DC5" w:rsidRPr="00853DC5">
        <w:rPr>
          <w:shd w:val="clear" w:color="auto" w:fill="FFFFFF"/>
        </w:rPr>
        <w:t xml:space="preserve"> </w:t>
      </w:r>
      <w:r w:rsidR="00853DC5" w:rsidRPr="002E7C87">
        <w:rPr>
          <w:shd w:val="clear" w:color="auto" w:fill="FFFFFF"/>
        </w:rPr>
        <w:t xml:space="preserve">математико-статистический анализ с использованием метода </w:t>
      </w:r>
      <w:r w:rsidR="00853DC5">
        <w:rPr>
          <w:shd w:val="clear" w:color="auto" w:fill="FFFFFF"/>
        </w:rPr>
        <w:t>корреляции;</w:t>
      </w:r>
    </w:p>
    <w:p w:rsidR="00660324" w:rsidRPr="00414490" w:rsidRDefault="00706239" w:rsidP="004144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53DC5">
        <w:rPr>
          <w:shd w:val="clear" w:color="auto" w:fill="FFFFFF"/>
        </w:rPr>
        <w:lastRenderedPageBreak/>
        <w:t xml:space="preserve">выявление связи между </w:t>
      </w:r>
      <w:r w:rsidR="0007498A">
        <w:rPr>
          <w:shd w:val="clear" w:color="auto" w:fill="FFFFFF"/>
        </w:rPr>
        <w:t xml:space="preserve">количеством </w:t>
      </w:r>
      <w:r w:rsidR="0007498A" w:rsidRPr="00853DC5">
        <w:rPr>
          <w:shd w:val="clear" w:color="auto" w:fill="FFFFFF"/>
        </w:rPr>
        <w:t>времен</w:t>
      </w:r>
      <w:r w:rsidR="0007498A">
        <w:rPr>
          <w:shd w:val="clear" w:color="auto" w:fill="FFFFFF"/>
        </w:rPr>
        <w:t xml:space="preserve">и, </w:t>
      </w:r>
      <w:r w:rsidRPr="00853DC5">
        <w:rPr>
          <w:shd w:val="clear" w:color="auto" w:fill="FFFFFF"/>
        </w:rPr>
        <w:t>проведенн</w:t>
      </w:r>
      <w:r w:rsidR="0007498A">
        <w:rPr>
          <w:shd w:val="clear" w:color="auto" w:fill="FFFFFF"/>
        </w:rPr>
        <w:t xml:space="preserve">ого </w:t>
      </w:r>
      <w:r w:rsidRPr="00853DC5">
        <w:rPr>
          <w:shd w:val="clear" w:color="auto" w:fill="FFFFFF"/>
        </w:rPr>
        <w:t>в игре</w:t>
      </w:r>
      <w:r w:rsidR="0007498A">
        <w:rPr>
          <w:shd w:val="clear" w:color="auto" w:fill="FFFFFF"/>
        </w:rPr>
        <w:t>,</w:t>
      </w:r>
      <w:r w:rsidRPr="00853DC5">
        <w:rPr>
          <w:shd w:val="clear" w:color="auto" w:fill="FFFFFF"/>
        </w:rPr>
        <w:t xml:space="preserve"> </w:t>
      </w:r>
      <w:r w:rsidR="0007498A">
        <w:rPr>
          <w:shd w:val="clear" w:color="auto" w:fill="FFFFFF"/>
        </w:rPr>
        <w:t xml:space="preserve">степенью эмоционального и когнитивного напряжения и </w:t>
      </w:r>
      <w:r w:rsidRPr="00853DC5">
        <w:rPr>
          <w:shd w:val="clear" w:color="auto" w:fill="FFFFFF"/>
        </w:rPr>
        <w:t>уровнем агрессии</w:t>
      </w:r>
      <w:r w:rsidR="0007498A">
        <w:rPr>
          <w:shd w:val="clear" w:color="auto" w:fill="FFFFFF"/>
        </w:rPr>
        <w:t xml:space="preserve">; </w:t>
      </w:r>
    </w:p>
    <w:p w:rsidR="00414490" w:rsidRPr="00853DC5" w:rsidRDefault="00414490" w:rsidP="004144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выявление связи типа мыслительной деятельности (</w:t>
      </w:r>
      <w:r w:rsidRPr="002E7C87">
        <w:t>критического</w:t>
      </w:r>
      <w:r>
        <w:t>,</w:t>
      </w:r>
      <w:r w:rsidRPr="002E7C87">
        <w:t xml:space="preserve"> логи</w:t>
      </w:r>
      <w:r>
        <w:t>ческого,</w:t>
      </w:r>
      <w:r w:rsidRPr="002E7C87">
        <w:t xml:space="preserve"> </w:t>
      </w:r>
      <w:proofErr w:type="spellStart"/>
      <w:r w:rsidRPr="002E7C87">
        <w:t>креативно</w:t>
      </w:r>
      <w:r>
        <w:t>го</w:t>
      </w:r>
      <w:proofErr w:type="spellEnd"/>
      <w:r w:rsidRPr="002E7C87">
        <w:t xml:space="preserve"> </w:t>
      </w:r>
      <w:r>
        <w:t>мышления)</w:t>
      </w:r>
      <w:r w:rsidR="0007498A">
        <w:t xml:space="preserve">, эмоционального состояния (тревожности, фрустрации, агрессивности) </w:t>
      </w:r>
      <w:r w:rsidRPr="002E7C87">
        <w:t xml:space="preserve"> </w:t>
      </w:r>
      <w:r>
        <w:rPr>
          <w:shd w:val="clear" w:color="auto" w:fill="FFFFFF"/>
        </w:rPr>
        <w:t>и выбора тематики игры и роли;</w:t>
      </w:r>
    </w:p>
    <w:p w:rsidR="005C29F4" w:rsidRDefault="00706239" w:rsidP="004144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E7C87">
        <w:rPr>
          <w:shd w:val="clear" w:color="auto" w:fill="FFFFFF"/>
        </w:rPr>
        <w:t xml:space="preserve">выявление связи межу </w:t>
      </w:r>
      <w:r w:rsidR="00660324" w:rsidRPr="002E7C87">
        <w:rPr>
          <w:shd w:val="clear" w:color="auto" w:fill="FFFFFF"/>
        </w:rPr>
        <w:t xml:space="preserve">видом игровой активности </w:t>
      </w:r>
      <w:r w:rsidR="00660324">
        <w:rPr>
          <w:shd w:val="clear" w:color="auto" w:fill="FFFFFF"/>
        </w:rPr>
        <w:t xml:space="preserve">и </w:t>
      </w:r>
      <w:r w:rsidR="00853DC5">
        <w:rPr>
          <w:shd w:val="clear" w:color="auto" w:fill="FFFFFF"/>
        </w:rPr>
        <w:t>типом</w:t>
      </w:r>
      <w:r w:rsidR="00660324">
        <w:rPr>
          <w:shd w:val="clear" w:color="auto" w:fill="FFFFFF"/>
        </w:rPr>
        <w:t xml:space="preserve"> агресси</w:t>
      </w:r>
      <w:r w:rsidR="00853DC5">
        <w:rPr>
          <w:shd w:val="clear" w:color="auto" w:fill="FFFFFF"/>
        </w:rPr>
        <w:t>вного поведения</w:t>
      </w:r>
      <w:r w:rsidR="0007498A">
        <w:rPr>
          <w:shd w:val="clear" w:color="auto" w:fill="FFFFFF"/>
        </w:rPr>
        <w:t xml:space="preserve"> (вербальная, физическая, косвенная агрессия)</w:t>
      </w:r>
      <w:r w:rsidR="00414490">
        <w:rPr>
          <w:shd w:val="clear" w:color="auto" w:fill="FFFFFF"/>
        </w:rPr>
        <w:t>;</w:t>
      </w:r>
    </w:p>
    <w:p w:rsidR="00853DC5" w:rsidRPr="00414490" w:rsidRDefault="00853DC5" w:rsidP="0041449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eastAsia="Times New Roman" w:hAnsi="Times New Roman" w:cs="Times New Roman"/>
          <w:sz w:val="24"/>
          <w:szCs w:val="24"/>
        </w:rPr>
        <w:t>обобщение результатов работы;</w:t>
      </w:r>
    </w:p>
    <w:p w:rsidR="00853DC5" w:rsidRPr="002E7C87" w:rsidRDefault="00853DC5" w:rsidP="004144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06E8B">
        <w:t xml:space="preserve">рекомендации к </w:t>
      </w:r>
      <w:r>
        <w:t>использованию полученных данных.</w:t>
      </w:r>
    </w:p>
    <w:p w:rsidR="00853DC5" w:rsidRPr="00853DC5" w:rsidRDefault="00706239" w:rsidP="00853DC5">
      <w:pPr>
        <w:pStyle w:val="a3"/>
        <w:shd w:val="clear" w:color="auto" w:fill="FFFFFF"/>
        <w:rPr>
          <w:b/>
          <w:shd w:val="clear" w:color="auto" w:fill="FFFFFF"/>
        </w:rPr>
      </w:pPr>
      <w:r w:rsidRPr="002E7C87">
        <w:rPr>
          <w:shd w:val="clear" w:color="auto" w:fill="FFFFFF"/>
        </w:rPr>
        <w:br/>
      </w:r>
      <w:r w:rsidR="00853DC5" w:rsidRPr="00853DC5">
        <w:rPr>
          <w:b/>
          <w:shd w:val="clear" w:color="auto" w:fill="FFFFFF"/>
        </w:rPr>
        <w:t>Статьи, материалы для подготовки:</w:t>
      </w:r>
    </w:p>
    <w:p w:rsidR="00706239" w:rsidRPr="002E7C87" w:rsidRDefault="00706239" w:rsidP="004144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2E7C87">
        <w:rPr>
          <w:shd w:val="clear" w:color="auto" w:fill="FFFFFF"/>
        </w:rPr>
        <w:t>Бартель</w:t>
      </w:r>
      <w:proofErr w:type="spellEnd"/>
      <w:r w:rsidRPr="002E7C87">
        <w:rPr>
          <w:shd w:val="clear" w:color="auto" w:fill="FFFFFF"/>
        </w:rPr>
        <w:t xml:space="preserve"> В.С. </w:t>
      </w:r>
      <w:r w:rsidR="00853DC5">
        <w:rPr>
          <w:shd w:val="clear" w:color="auto" w:fill="FFFFFF"/>
        </w:rPr>
        <w:t>К</w:t>
      </w:r>
      <w:r w:rsidR="00853DC5" w:rsidRPr="002E7C87">
        <w:rPr>
          <w:shd w:val="clear" w:color="auto" w:fill="FFFFFF"/>
        </w:rPr>
        <w:t>омпьютерные игры и агрессия у молодёжи</w:t>
      </w:r>
      <w:r w:rsidRPr="002E7C87">
        <w:rPr>
          <w:shd w:val="clear" w:color="auto" w:fill="FFFFFF"/>
        </w:rPr>
        <w:t xml:space="preserve"> // Студенческий: электрон</w:t>
      </w:r>
      <w:proofErr w:type="gramStart"/>
      <w:r w:rsidRPr="002E7C87">
        <w:rPr>
          <w:shd w:val="clear" w:color="auto" w:fill="FFFFFF"/>
        </w:rPr>
        <w:t>.</w:t>
      </w:r>
      <w:proofErr w:type="gramEnd"/>
      <w:r w:rsidRPr="002E7C87">
        <w:rPr>
          <w:shd w:val="clear" w:color="auto" w:fill="FFFFFF"/>
        </w:rPr>
        <w:t xml:space="preserve"> </w:t>
      </w:r>
      <w:proofErr w:type="spellStart"/>
      <w:proofErr w:type="gramStart"/>
      <w:r w:rsidRPr="002E7C87">
        <w:rPr>
          <w:shd w:val="clear" w:color="auto" w:fill="FFFFFF"/>
        </w:rPr>
        <w:t>н</w:t>
      </w:r>
      <w:proofErr w:type="gramEnd"/>
      <w:r w:rsidRPr="002E7C87">
        <w:rPr>
          <w:shd w:val="clear" w:color="auto" w:fill="FFFFFF"/>
        </w:rPr>
        <w:t>аучн</w:t>
      </w:r>
      <w:proofErr w:type="spellEnd"/>
      <w:r w:rsidRPr="002E7C87">
        <w:rPr>
          <w:shd w:val="clear" w:color="auto" w:fill="FFFFFF"/>
        </w:rPr>
        <w:t>. журн. 2023. № 27(239). URL: https://sibac.info/journal/student/239/299181 (дата обращения: 10.09.2023).</w:t>
      </w:r>
    </w:p>
    <w:p w:rsidR="0007498A" w:rsidRDefault="0007498A" w:rsidP="004144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98A">
        <w:rPr>
          <w:rFonts w:ascii="Times New Roman" w:eastAsia="Times New Roman" w:hAnsi="Times New Roman" w:cs="Times New Roman"/>
          <w:sz w:val="24"/>
          <w:szCs w:val="24"/>
        </w:rPr>
        <w:t>Белоусов А</w:t>
      </w:r>
      <w:r>
        <w:rPr>
          <w:rFonts w:ascii="Times New Roman" w:eastAsia="Times New Roman" w:hAnsi="Times New Roman" w:cs="Times New Roman"/>
          <w:sz w:val="24"/>
          <w:szCs w:val="24"/>
        </w:rPr>
        <w:t>.Д.</w:t>
      </w:r>
      <w:r w:rsidRPr="0007498A">
        <w:rPr>
          <w:rFonts w:ascii="Times New Roman" w:eastAsia="Times New Roman" w:hAnsi="Times New Roman" w:cs="Times New Roman"/>
          <w:sz w:val="24"/>
          <w:szCs w:val="24"/>
        </w:rPr>
        <w:t xml:space="preserve"> Признаки и предикторы высокой увлеченности несовершеннолетних компьютерными играми // Прикладная юридическая психология. 2011. №1. URL: https://cyberleninka.ru/article/n/priznaki-i-prediktory-vysokoy-uvlechennosti-nesovershennoletnih-kompyuternymi-igrami (дата обращения: 12.09.2023). </w:t>
      </w:r>
    </w:p>
    <w:p w:rsidR="0007498A" w:rsidRDefault="0007498A" w:rsidP="004144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98A">
        <w:rPr>
          <w:rFonts w:ascii="Times New Roman" w:eastAsia="Times New Roman" w:hAnsi="Times New Roman" w:cs="Times New Roman"/>
          <w:sz w:val="24"/>
          <w:szCs w:val="24"/>
        </w:rPr>
        <w:t>Богачева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98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498A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игры и психологическая специфика когнитивной сферы </w:t>
      </w:r>
      <w:proofErr w:type="spellStart"/>
      <w:r w:rsidRPr="0007498A">
        <w:rPr>
          <w:rFonts w:ascii="Times New Roman" w:eastAsia="Times New Roman" w:hAnsi="Times New Roman" w:cs="Times New Roman"/>
          <w:sz w:val="24"/>
          <w:szCs w:val="24"/>
        </w:rPr>
        <w:t>геймеров</w:t>
      </w:r>
      <w:proofErr w:type="spellEnd"/>
      <w:r w:rsidRPr="0007498A">
        <w:rPr>
          <w:rFonts w:ascii="Times New Roman" w:eastAsia="Times New Roman" w:hAnsi="Times New Roman" w:cs="Times New Roman"/>
          <w:sz w:val="24"/>
          <w:szCs w:val="24"/>
        </w:rPr>
        <w:t xml:space="preserve"> // Вестник Московского университета. Серия 14.Психология. 2014. №4. URL: https://cyberleninka.ru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98A">
        <w:rPr>
          <w:rFonts w:ascii="Times New Roman" w:eastAsia="Times New Roman" w:hAnsi="Times New Roman" w:cs="Times New Roman"/>
          <w:sz w:val="24"/>
          <w:szCs w:val="24"/>
        </w:rPr>
        <w:t xml:space="preserve">/article/n/kompyuternye-igry-i-psihologicheskaya-spetsifika-kognitivnoy-sfery-geymerov (дата обращения: 12.09.2023). </w:t>
      </w:r>
    </w:p>
    <w:p w:rsidR="00853DC5" w:rsidRPr="00414490" w:rsidRDefault="00853DC5" w:rsidP="004144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490">
        <w:rPr>
          <w:rFonts w:ascii="Times New Roman" w:eastAsia="Times New Roman" w:hAnsi="Times New Roman" w:cs="Times New Roman"/>
          <w:sz w:val="24"/>
          <w:szCs w:val="24"/>
        </w:rPr>
        <w:t>Ельникова</w:t>
      </w:r>
      <w:proofErr w:type="spellEnd"/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 О.Е., </w:t>
      </w:r>
      <w:proofErr w:type="spellStart"/>
      <w:r w:rsidRPr="00414490">
        <w:rPr>
          <w:rFonts w:ascii="Times New Roman" w:eastAsia="Times New Roman" w:hAnsi="Times New Roman" w:cs="Times New Roman"/>
          <w:sz w:val="24"/>
          <w:szCs w:val="24"/>
        </w:rPr>
        <w:t>Комлик</w:t>
      </w:r>
      <w:proofErr w:type="spellEnd"/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 Л.Ю., </w:t>
      </w:r>
      <w:proofErr w:type="spellStart"/>
      <w:r w:rsidRPr="00414490">
        <w:rPr>
          <w:rFonts w:ascii="Times New Roman" w:eastAsia="Times New Roman" w:hAnsi="Times New Roman" w:cs="Times New Roman"/>
          <w:sz w:val="24"/>
          <w:szCs w:val="24"/>
        </w:rPr>
        <w:t>Фаустова</w:t>
      </w:r>
      <w:proofErr w:type="spellEnd"/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 И.В. Компьютерные игры как фактор агрессивности студентов в эпоху </w:t>
      </w:r>
      <w:proofErr w:type="spellStart"/>
      <w:r w:rsidRPr="00414490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 // Мир науки. Педагогика и психология, 2021</w:t>
      </w:r>
      <w:r w:rsidR="000749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</w:p>
    <w:p w:rsidR="00414490" w:rsidRPr="00414490" w:rsidRDefault="00414490" w:rsidP="004144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Казак E.H. Место и роль компьютерных обучающих игр («серьезных игр») в виртуальной среде // Современное образование: актуальные вопросы, достижения и инновации. - 2017. - С. 159-162. </w:t>
      </w:r>
    </w:p>
    <w:p w:rsidR="00853DC5" w:rsidRPr="00414490" w:rsidRDefault="00853DC5" w:rsidP="004144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eastAsia="Times New Roman" w:hAnsi="Times New Roman" w:cs="Times New Roman"/>
          <w:sz w:val="24"/>
          <w:szCs w:val="24"/>
        </w:rPr>
        <w:t>Кузьмина Г.П., Сидоров И.А. Компьютерные игры и их влияние на внутренний мир человека // Вестник ЧГПУ им. И. Я. Яковлева. 2012. № 2 (74). Ч. 2.</w:t>
      </w:r>
    </w:p>
    <w:p w:rsidR="00414490" w:rsidRPr="00414490" w:rsidRDefault="00414490" w:rsidP="004144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hAnsi="Times New Roman" w:cs="Times New Roman"/>
          <w:sz w:val="24"/>
          <w:szCs w:val="24"/>
        </w:rPr>
        <w:t>Пронин Р.В., Сорокина С.М. Компьютерные игры: положительные и отрицательные аспекты // Вестник науки и творчества. 2020. №2 (50). URL: https://cyberleninka.ru/article/n/kompyuternye-igry-polozhitelnye-i-otritsatelnye-aspekty (дата обращения: 12.09.2023).</w:t>
      </w:r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490" w:rsidRPr="00414490" w:rsidRDefault="00414490" w:rsidP="004144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90">
        <w:rPr>
          <w:rFonts w:ascii="Times New Roman" w:eastAsia="Times New Roman" w:hAnsi="Times New Roman" w:cs="Times New Roman"/>
          <w:sz w:val="24"/>
          <w:szCs w:val="24"/>
        </w:rPr>
        <w:t>Сухов А. А. Погружение в виртуальные миры: междисциплинарное исследование современных компьютерных игр</w:t>
      </w:r>
      <w:proofErr w:type="gramStart"/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А. А. Сухов ; </w:t>
      </w:r>
      <w:proofErr w:type="spellStart"/>
      <w:r w:rsidRPr="00414490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414490">
        <w:rPr>
          <w:rFonts w:ascii="Times New Roman" w:eastAsia="Times New Roman" w:hAnsi="Times New Roman" w:cs="Times New Roman"/>
          <w:sz w:val="24"/>
          <w:szCs w:val="24"/>
        </w:rPr>
        <w:t xml:space="preserve">. ред. Т. А. Круглова. – Екатеринбург, ЦНОТ ИТОО </w:t>
      </w:r>
      <w:proofErr w:type="spellStart"/>
      <w:r w:rsidRPr="00414490">
        <w:rPr>
          <w:rFonts w:ascii="Times New Roman" w:eastAsia="Times New Roman" w:hAnsi="Times New Roman" w:cs="Times New Roman"/>
          <w:sz w:val="24"/>
          <w:szCs w:val="24"/>
        </w:rPr>
        <w:t>УрФУ</w:t>
      </w:r>
      <w:proofErr w:type="spellEnd"/>
      <w:r w:rsidRPr="00414490">
        <w:rPr>
          <w:rFonts w:ascii="Times New Roman" w:eastAsia="Times New Roman" w:hAnsi="Times New Roman" w:cs="Times New Roman"/>
          <w:sz w:val="24"/>
          <w:szCs w:val="24"/>
        </w:rPr>
        <w:t>, 2015. – 97с.</w:t>
      </w:r>
    </w:p>
    <w:p w:rsidR="00853DC5" w:rsidRPr="002E7C87" w:rsidRDefault="00853DC5" w:rsidP="00853D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39" w:rsidRPr="002E7C87" w:rsidRDefault="00706239" w:rsidP="002E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6239" w:rsidRPr="002E7C87" w:rsidSect="00D4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B8E"/>
    <w:multiLevelType w:val="hybridMultilevel"/>
    <w:tmpl w:val="E1B45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04145A"/>
    <w:multiLevelType w:val="multilevel"/>
    <w:tmpl w:val="C3B0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F3C9E"/>
    <w:multiLevelType w:val="hybridMultilevel"/>
    <w:tmpl w:val="6A581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FE50A2"/>
    <w:multiLevelType w:val="hybridMultilevel"/>
    <w:tmpl w:val="CBC6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F3305"/>
    <w:multiLevelType w:val="hybridMultilevel"/>
    <w:tmpl w:val="E4842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F032B7"/>
    <w:multiLevelType w:val="hybridMultilevel"/>
    <w:tmpl w:val="451CC06C"/>
    <w:lvl w:ilvl="0" w:tplc="B70CB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239"/>
    <w:rsid w:val="000737D3"/>
    <w:rsid w:val="0007498A"/>
    <w:rsid w:val="002E7C87"/>
    <w:rsid w:val="00414490"/>
    <w:rsid w:val="005C29F4"/>
    <w:rsid w:val="00660324"/>
    <w:rsid w:val="006D35B9"/>
    <w:rsid w:val="00706239"/>
    <w:rsid w:val="00853DC5"/>
    <w:rsid w:val="00D44B6A"/>
    <w:rsid w:val="00E5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239"/>
    <w:rPr>
      <w:b/>
      <w:bCs/>
    </w:rPr>
  </w:style>
  <w:style w:type="paragraph" w:styleId="a5">
    <w:name w:val="List Paragraph"/>
    <w:basedOn w:val="a"/>
    <w:uiPriority w:val="34"/>
    <w:qFormat/>
    <w:rsid w:val="0066032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</dc:creator>
  <cp:lastModifiedBy>Armida</cp:lastModifiedBy>
  <cp:revision>3</cp:revision>
  <dcterms:created xsi:type="dcterms:W3CDTF">2023-09-12T08:12:00Z</dcterms:created>
  <dcterms:modified xsi:type="dcterms:W3CDTF">2023-09-12T08:45:00Z</dcterms:modified>
</cp:coreProperties>
</file>